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4657" w14:textId="77777777" w:rsidR="002977A2" w:rsidRPr="00F23651" w:rsidRDefault="002977A2" w:rsidP="002977A2">
      <w:pPr>
        <w:jc w:val="center"/>
        <w:rPr>
          <w:rFonts w:ascii="Times New Roman" w:hAnsi="Times New Roman"/>
          <w:b/>
          <w:bCs/>
          <w:sz w:val="24"/>
        </w:rPr>
      </w:pPr>
      <w:r w:rsidRPr="00F23651">
        <w:rPr>
          <w:rFonts w:ascii="Times New Roman" w:hAnsi="Times New Roman"/>
          <w:b/>
          <w:bCs/>
          <w:sz w:val="24"/>
        </w:rPr>
        <w:t>Муниципальное бюджетное общеобразовательное учреждение</w:t>
      </w:r>
    </w:p>
    <w:p w14:paraId="49B426E3" w14:textId="77777777" w:rsidR="002977A2" w:rsidRPr="00F23651" w:rsidRDefault="002977A2" w:rsidP="002977A2">
      <w:pPr>
        <w:jc w:val="center"/>
        <w:rPr>
          <w:rFonts w:ascii="Times New Roman" w:hAnsi="Times New Roman"/>
          <w:b/>
          <w:bCs/>
          <w:sz w:val="24"/>
        </w:rPr>
      </w:pPr>
      <w:r w:rsidRPr="00F23651">
        <w:rPr>
          <w:rFonts w:ascii="Times New Roman" w:hAnsi="Times New Roman"/>
          <w:b/>
          <w:bCs/>
          <w:sz w:val="24"/>
        </w:rPr>
        <w:t>«Вожегодская средняя школа»</w:t>
      </w:r>
    </w:p>
    <w:p w14:paraId="56427FD4" w14:textId="49FC49C6" w:rsidR="002977A2" w:rsidRDefault="00F23651">
      <w:r>
        <w:rPr>
          <w:noProof/>
        </w:rPr>
        <w:drawing>
          <wp:inline distT="0" distB="0" distL="0" distR="0" wp14:anchorId="6EA71C60" wp14:editId="63157A22">
            <wp:extent cx="5940425" cy="150304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190A4" w14:textId="3E46A896" w:rsidR="002977A2" w:rsidRDefault="002977A2"/>
    <w:p w14:paraId="1E954749" w14:textId="77777777" w:rsidR="002977A2" w:rsidRPr="00F23651" w:rsidRDefault="002977A2" w:rsidP="002977A2">
      <w:pPr>
        <w:jc w:val="center"/>
        <w:rPr>
          <w:rFonts w:ascii="Times New Roman" w:hAnsi="Times New Roman"/>
          <w:sz w:val="28"/>
          <w:szCs w:val="28"/>
        </w:rPr>
      </w:pPr>
      <w:r w:rsidRPr="00F23651">
        <w:rPr>
          <w:rFonts w:ascii="Times New Roman" w:hAnsi="Times New Roman"/>
          <w:sz w:val="28"/>
          <w:szCs w:val="28"/>
        </w:rPr>
        <w:t>Рабочая программа</w:t>
      </w:r>
    </w:p>
    <w:p w14:paraId="5FDC6E52" w14:textId="77777777" w:rsidR="002977A2" w:rsidRPr="00F23651" w:rsidRDefault="002977A2" w:rsidP="002977A2">
      <w:pPr>
        <w:jc w:val="center"/>
        <w:rPr>
          <w:rFonts w:ascii="Times New Roman" w:hAnsi="Times New Roman"/>
          <w:sz w:val="28"/>
          <w:szCs w:val="28"/>
        </w:rPr>
      </w:pPr>
      <w:r w:rsidRPr="00F23651">
        <w:rPr>
          <w:rFonts w:ascii="Times New Roman" w:hAnsi="Times New Roman"/>
          <w:sz w:val="28"/>
          <w:szCs w:val="28"/>
        </w:rPr>
        <w:t xml:space="preserve">внеурочной </w:t>
      </w:r>
      <w:proofErr w:type="gramStart"/>
      <w:r w:rsidRPr="00F23651">
        <w:rPr>
          <w:rFonts w:ascii="Times New Roman" w:hAnsi="Times New Roman"/>
          <w:sz w:val="28"/>
          <w:szCs w:val="28"/>
        </w:rPr>
        <w:t>деятельности  по</w:t>
      </w:r>
      <w:proofErr w:type="gramEnd"/>
      <w:r w:rsidRPr="00F23651">
        <w:rPr>
          <w:rFonts w:ascii="Times New Roman" w:hAnsi="Times New Roman"/>
          <w:sz w:val="28"/>
          <w:szCs w:val="28"/>
        </w:rPr>
        <w:t xml:space="preserve"> реализации Адаптированной основной</w:t>
      </w:r>
    </w:p>
    <w:p w14:paraId="26811F79" w14:textId="77777777" w:rsidR="002977A2" w:rsidRPr="00F23651" w:rsidRDefault="002977A2" w:rsidP="002977A2">
      <w:pPr>
        <w:jc w:val="center"/>
        <w:rPr>
          <w:rFonts w:ascii="Times New Roman" w:hAnsi="Times New Roman"/>
          <w:sz w:val="28"/>
          <w:szCs w:val="28"/>
        </w:rPr>
      </w:pPr>
      <w:r w:rsidRPr="00F23651">
        <w:rPr>
          <w:rFonts w:ascii="Times New Roman" w:hAnsi="Times New Roman"/>
          <w:sz w:val="28"/>
          <w:szCs w:val="28"/>
        </w:rPr>
        <w:t>общеобразовательной программы образования</w:t>
      </w:r>
    </w:p>
    <w:p w14:paraId="42A13D13" w14:textId="77777777" w:rsidR="002977A2" w:rsidRPr="00F23651" w:rsidRDefault="002977A2" w:rsidP="002977A2">
      <w:pPr>
        <w:jc w:val="center"/>
        <w:rPr>
          <w:rFonts w:ascii="Times New Roman" w:hAnsi="Times New Roman"/>
          <w:sz w:val="28"/>
          <w:szCs w:val="28"/>
        </w:rPr>
      </w:pPr>
      <w:r w:rsidRPr="00F23651">
        <w:rPr>
          <w:rFonts w:ascii="Times New Roman" w:hAnsi="Times New Roman"/>
          <w:sz w:val="28"/>
          <w:szCs w:val="28"/>
        </w:rPr>
        <w:t>обучающихся 4 класса с интеллектуальными нарушениями</w:t>
      </w:r>
    </w:p>
    <w:p w14:paraId="3EB0CCC2" w14:textId="521AB06B" w:rsidR="002977A2" w:rsidRPr="00F23651" w:rsidRDefault="002977A2" w:rsidP="002977A2">
      <w:pPr>
        <w:jc w:val="center"/>
        <w:rPr>
          <w:rFonts w:ascii="Times New Roman" w:hAnsi="Times New Roman"/>
          <w:sz w:val="28"/>
          <w:szCs w:val="28"/>
        </w:rPr>
      </w:pPr>
      <w:r w:rsidRPr="00F23651">
        <w:rPr>
          <w:rFonts w:ascii="Times New Roman" w:hAnsi="Times New Roman"/>
          <w:sz w:val="28"/>
          <w:szCs w:val="28"/>
        </w:rPr>
        <w:t xml:space="preserve">  курса «</w:t>
      </w:r>
      <w:r w:rsidR="00BA3058" w:rsidRPr="00F23651">
        <w:rPr>
          <w:rFonts w:ascii="Times New Roman" w:hAnsi="Times New Roman"/>
          <w:sz w:val="28"/>
          <w:szCs w:val="28"/>
        </w:rPr>
        <w:t>100 шагов в будущее»</w:t>
      </w:r>
    </w:p>
    <w:p w14:paraId="3CEA95B0" w14:textId="77777777" w:rsidR="00B94FEA" w:rsidRPr="00B94FEA" w:rsidRDefault="00B94FEA" w:rsidP="00B94FEA">
      <w:pPr>
        <w:spacing w:after="0" w:line="240" w:lineRule="auto"/>
        <w:jc w:val="center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(</w:t>
      </w:r>
      <w:proofErr w:type="spellStart"/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общеинтеллектуальное</w:t>
      </w:r>
      <w:proofErr w:type="spellEnd"/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 xml:space="preserve"> направление)</w:t>
      </w:r>
    </w:p>
    <w:p w14:paraId="64EEEC42" w14:textId="77777777" w:rsidR="00B94FEA" w:rsidRDefault="00B94FEA" w:rsidP="002977A2">
      <w:pPr>
        <w:jc w:val="center"/>
        <w:rPr>
          <w:rFonts w:ascii="Times New Roman" w:hAnsi="Times New Roman"/>
          <w:sz w:val="24"/>
        </w:rPr>
      </w:pPr>
    </w:p>
    <w:p w14:paraId="0843CA87" w14:textId="12A0123E" w:rsidR="00BA3058" w:rsidRDefault="00BA3058" w:rsidP="002977A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1E8835B" w14:textId="700401B0" w:rsidR="00BA3058" w:rsidRDefault="00BA3058" w:rsidP="002977A2">
      <w:pPr>
        <w:jc w:val="center"/>
        <w:rPr>
          <w:rFonts w:ascii="Times New Roman" w:hAnsi="Times New Roman"/>
          <w:sz w:val="24"/>
        </w:rPr>
      </w:pPr>
    </w:p>
    <w:p w14:paraId="64C1AFA7" w14:textId="757C771A" w:rsidR="00BA3058" w:rsidRDefault="00BA3058" w:rsidP="002977A2">
      <w:pPr>
        <w:jc w:val="center"/>
        <w:rPr>
          <w:rFonts w:ascii="Times New Roman" w:hAnsi="Times New Roman"/>
          <w:sz w:val="24"/>
        </w:rPr>
      </w:pPr>
    </w:p>
    <w:p w14:paraId="5B0412D8" w14:textId="195D1F54" w:rsidR="00BA3058" w:rsidRDefault="00BA3058" w:rsidP="00BA30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(34 часа) по 1 ч в неделю</w:t>
      </w:r>
    </w:p>
    <w:p w14:paraId="4653D69D" w14:textId="24878846" w:rsidR="00BA3058" w:rsidRDefault="00BA3058" w:rsidP="00BA30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Серова О.А.</w:t>
      </w:r>
    </w:p>
    <w:p w14:paraId="7E83A617" w14:textId="1B87B732" w:rsidR="00BA3058" w:rsidRDefault="00BA3058" w:rsidP="00BA3058">
      <w:pPr>
        <w:jc w:val="right"/>
        <w:rPr>
          <w:rFonts w:ascii="Times New Roman" w:hAnsi="Times New Roman"/>
          <w:sz w:val="24"/>
          <w:szCs w:val="24"/>
        </w:rPr>
      </w:pPr>
    </w:p>
    <w:p w14:paraId="408BAFF0" w14:textId="49E95B8F" w:rsidR="00BA3058" w:rsidRDefault="00BA3058" w:rsidP="00BA3058">
      <w:pPr>
        <w:jc w:val="right"/>
        <w:rPr>
          <w:rFonts w:ascii="Times New Roman" w:hAnsi="Times New Roman"/>
          <w:sz w:val="24"/>
          <w:szCs w:val="24"/>
        </w:rPr>
      </w:pPr>
    </w:p>
    <w:p w14:paraId="186A60D5" w14:textId="441183BA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6EF740D2" w14:textId="1E7EB8B8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7E812B34" w14:textId="3C636B38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4D150A9A" w14:textId="3CAE9E83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п..Вожега</w:t>
      </w:r>
      <w:proofErr w:type="spellEnd"/>
      <w:proofErr w:type="gramEnd"/>
    </w:p>
    <w:p w14:paraId="1203C93B" w14:textId="74BCDE0B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</w:p>
    <w:p w14:paraId="0C9F38A5" w14:textId="534CD41A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4571D232" w14:textId="3A999F75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41F41BA5" w14:textId="77777777" w:rsidR="00B94FEA" w:rsidRDefault="00B94FEA" w:rsidP="00B94F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14:paraId="4CD566D3" w14:textId="1787AB5B" w:rsidR="00B94FEA" w:rsidRPr="00B94FEA" w:rsidRDefault="00B94FEA" w:rsidP="00B94FEA">
      <w:pPr>
        <w:jc w:val="both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 xml:space="preserve">Рабочая </w:t>
      </w:r>
      <w:proofErr w:type="gramStart"/>
      <w:r w:rsidRPr="00B94FEA">
        <w:rPr>
          <w:rFonts w:ascii="Times New Roman" w:hAnsi="Times New Roman"/>
          <w:sz w:val="28"/>
          <w:szCs w:val="28"/>
        </w:rPr>
        <w:t>программа  внеурочной</w:t>
      </w:r>
      <w:proofErr w:type="gramEnd"/>
      <w:r w:rsidRPr="00B94FEA">
        <w:rPr>
          <w:rFonts w:ascii="Times New Roman" w:hAnsi="Times New Roman"/>
          <w:sz w:val="28"/>
          <w:szCs w:val="28"/>
        </w:rPr>
        <w:t xml:space="preserve"> деятельности по реализации Адаптированной основной общеобразовательной программы образования обучающихся 4 класса с нарушением интеллектуального развития (В.1)  курса «100 шагов в будущее» составлена на основе следующих нормативных документов и методических рекомендаций:</w:t>
      </w:r>
    </w:p>
    <w:p w14:paraId="31D69D58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979"/>
        </w:tabs>
        <w:spacing w:before="1" w:after="0" w:line="228" w:lineRule="auto"/>
        <w:ind w:right="108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B94FE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94FEA">
        <w:rPr>
          <w:rFonts w:ascii="Times New Roman" w:hAnsi="Times New Roman"/>
          <w:sz w:val="28"/>
          <w:szCs w:val="28"/>
        </w:rPr>
        <w:t>от</w:t>
      </w:r>
      <w:r w:rsidRPr="00B94F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4FEA">
        <w:rPr>
          <w:rFonts w:ascii="Times New Roman" w:hAnsi="Times New Roman"/>
          <w:sz w:val="28"/>
          <w:szCs w:val="28"/>
        </w:rPr>
        <w:t>30.04.2021 г.).</w:t>
      </w:r>
    </w:p>
    <w:p w14:paraId="115F1A01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991"/>
        </w:tabs>
        <w:spacing w:before="3" w:after="0" w:line="235" w:lineRule="auto"/>
        <w:ind w:right="104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94FE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94FEA">
        <w:rPr>
          <w:rFonts w:ascii="Times New Roman" w:hAnsi="Times New Roman"/>
          <w:sz w:val="28"/>
          <w:szCs w:val="28"/>
        </w:rPr>
        <w:t xml:space="preserve"> России от 31.05.2021 № 286 «Об утверждении </w:t>
      </w:r>
      <w:proofErr w:type="spellStart"/>
      <w:r w:rsidRPr="00B94FEA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B94FEA">
        <w:rPr>
          <w:rFonts w:ascii="Times New Roman" w:hAnsi="Times New Roman"/>
          <w:sz w:val="28"/>
          <w:szCs w:val="28"/>
        </w:rPr>
        <w:t>-</w:t>
      </w:r>
      <w:r w:rsidRPr="00B94FE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4FEA">
        <w:rPr>
          <w:rFonts w:ascii="Times New Roman" w:hAnsi="Times New Roman"/>
          <w:sz w:val="28"/>
          <w:szCs w:val="28"/>
        </w:rPr>
        <w:t>ного</w:t>
      </w:r>
      <w:proofErr w:type="spellEnd"/>
      <w:r w:rsidRPr="00B94FEA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 (</w:t>
      </w:r>
      <w:proofErr w:type="gramStart"/>
      <w:r w:rsidRPr="00B94FEA">
        <w:rPr>
          <w:rFonts w:ascii="Times New Roman" w:hAnsi="Times New Roman"/>
          <w:sz w:val="28"/>
          <w:szCs w:val="28"/>
        </w:rPr>
        <w:t>за-</w:t>
      </w:r>
      <w:r w:rsidRPr="00B94FE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4FEA">
        <w:rPr>
          <w:rFonts w:ascii="Times New Roman" w:hAnsi="Times New Roman"/>
          <w:sz w:val="28"/>
          <w:szCs w:val="28"/>
        </w:rPr>
        <w:t>регистрировано</w:t>
      </w:r>
      <w:proofErr w:type="gramEnd"/>
      <w:r w:rsidRPr="00B94F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4FEA">
        <w:rPr>
          <w:rFonts w:ascii="Times New Roman" w:hAnsi="Times New Roman"/>
          <w:sz w:val="28"/>
          <w:szCs w:val="28"/>
        </w:rPr>
        <w:t>в</w:t>
      </w:r>
      <w:r w:rsidRPr="00B94F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4FEA">
        <w:rPr>
          <w:rFonts w:ascii="Times New Roman" w:hAnsi="Times New Roman"/>
          <w:sz w:val="28"/>
          <w:szCs w:val="28"/>
        </w:rPr>
        <w:t>Минюсте России 05.07.2021</w:t>
      </w:r>
      <w:r w:rsidRPr="00B94F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4FEA">
        <w:rPr>
          <w:rFonts w:ascii="Times New Roman" w:hAnsi="Times New Roman"/>
          <w:sz w:val="28"/>
          <w:szCs w:val="28"/>
        </w:rPr>
        <w:t>№</w:t>
      </w:r>
      <w:r w:rsidRPr="00B94F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94FEA">
        <w:rPr>
          <w:rFonts w:ascii="Times New Roman" w:hAnsi="Times New Roman"/>
          <w:sz w:val="28"/>
          <w:szCs w:val="28"/>
        </w:rPr>
        <w:t>64100);</w:t>
      </w:r>
    </w:p>
    <w:p w14:paraId="08755476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1835D9E8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64F5651B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3534B61E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423B79A9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7EB71D49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51EB7201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50816D33" w14:textId="77777777" w:rsidR="00B94FEA" w:rsidRPr="00B94FEA" w:rsidRDefault="00B94FEA" w:rsidP="00B94FEA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lastRenderedPageBreak/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12A5DF55" w14:textId="41560C93" w:rsidR="00B94FEA" w:rsidRPr="00B94FEA" w:rsidRDefault="00B94FEA" w:rsidP="00B94FEA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 xml:space="preserve">-  Письмо </w:t>
      </w:r>
      <w:proofErr w:type="spellStart"/>
      <w:r w:rsidRPr="00B94FE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94FEA">
        <w:rPr>
          <w:rFonts w:ascii="Times New Roman" w:hAnsi="Times New Roman"/>
          <w:sz w:val="28"/>
          <w:szCs w:val="28"/>
        </w:rPr>
        <w:t xml:space="preserve"> России от 17.06.2022 №03-871 «Об организации занятий</w:t>
      </w:r>
      <w:proofErr w:type="gramStart"/>
      <w:r w:rsidRPr="00B94FE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B94FEA">
        <w:rPr>
          <w:rFonts w:ascii="Times New Roman" w:hAnsi="Times New Roman"/>
          <w:sz w:val="28"/>
          <w:szCs w:val="28"/>
        </w:rPr>
        <w:t>100 шагов в будущее»;</w:t>
      </w:r>
    </w:p>
    <w:p w14:paraId="007576BB" w14:textId="77777777" w:rsidR="00B94FEA" w:rsidRPr="00B94FEA" w:rsidRDefault="00B94FEA" w:rsidP="00B94FEA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B94FEA">
        <w:rPr>
          <w:rFonts w:ascii="Times New Roman" w:hAnsi="Times New Roman"/>
          <w:sz w:val="28"/>
          <w:szCs w:val="28"/>
        </w:rPr>
        <w:t>р;СП</w:t>
      </w:r>
      <w:proofErr w:type="gramEnd"/>
      <w:r w:rsidRPr="00B94FEA">
        <w:rPr>
          <w:rFonts w:ascii="Times New Roman" w:hAnsi="Times New Roman"/>
          <w:sz w:val="28"/>
          <w:szCs w:val="28"/>
        </w:rPr>
        <w:t xml:space="preserve"> 2.4.3648-20</w:t>
      </w:r>
    </w:p>
    <w:p w14:paraId="355895E9" w14:textId="77777777" w:rsidR="00B94FEA" w:rsidRPr="00B94FEA" w:rsidRDefault="00B94FEA" w:rsidP="00B94FEA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227BEB68" w14:textId="77777777" w:rsidR="00B94FEA" w:rsidRPr="00B94FEA" w:rsidRDefault="00B94FEA" w:rsidP="00B94FEA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</w:t>
      </w:r>
    </w:p>
    <w:p w14:paraId="0702B902" w14:textId="77777777" w:rsidR="00B94FEA" w:rsidRPr="00B94FEA" w:rsidRDefault="00B94FEA" w:rsidP="00B94FEA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«Вожегодская средняя школа»;</w:t>
      </w:r>
    </w:p>
    <w:p w14:paraId="0E8030BF" w14:textId="77777777" w:rsidR="00B94FEA" w:rsidRPr="00B94FEA" w:rsidRDefault="00B94FEA" w:rsidP="00B94FEA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66DAD541" w14:textId="77777777" w:rsidR="00B94FEA" w:rsidRPr="00B94FEA" w:rsidRDefault="00B94FEA" w:rsidP="00B94FEA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B94FEA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74341A34" w14:textId="4B325D3B" w:rsidR="00B94FEA" w:rsidRPr="00B94FEA" w:rsidRDefault="00B94FEA" w:rsidP="00B94FEA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4"/>
          <w:szCs w:val="24"/>
        </w:rPr>
      </w:pPr>
      <w:r w:rsidRPr="00B94FEA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2F6F2F" w14:textId="77777777" w:rsidR="00B94FEA" w:rsidRPr="00B94FEA" w:rsidRDefault="00B94FEA" w:rsidP="00B94FEA">
      <w:pPr>
        <w:pStyle w:val="a3"/>
        <w:tabs>
          <w:tab w:val="left" w:pos="1205"/>
        </w:tabs>
        <w:spacing w:line="206" w:lineRule="auto"/>
        <w:ind w:left="1199" w:right="109" w:firstLine="0"/>
        <w:rPr>
          <w:rFonts w:ascii="Times New Roman" w:hAnsi="Times New Roman"/>
          <w:sz w:val="24"/>
          <w:szCs w:val="24"/>
        </w:rPr>
      </w:pPr>
    </w:p>
    <w:p w14:paraId="688B281C" w14:textId="77777777" w:rsidR="00B94FEA" w:rsidRDefault="00B94FEA" w:rsidP="00B94FEA">
      <w:pPr>
        <w:pStyle w:val="a3"/>
        <w:tabs>
          <w:tab w:val="left" w:pos="1205"/>
        </w:tabs>
        <w:spacing w:line="206" w:lineRule="auto"/>
        <w:ind w:left="1199" w:right="109" w:firstLine="0"/>
        <w:rPr>
          <w:rFonts w:ascii="Times New Roman" w:hAnsi="Times New Roman"/>
          <w:sz w:val="24"/>
          <w:szCs w:val="24"/>
        </w:rPr>
      </w:pPr>
    </w:p>
    <w:p w14:paraId="44C94B3F" w14:textId="77777777" w:rsidR="00B94FEA" w:rsidRPr="00B94FEA" w:rsidRDefault="00B94FEA" w:rsidP="00B94FEA">
      <w:pPr>
        <w:spacing w:after="0" w:line="240" w:lineRule="auto"/>
        <w:ind w:firstLine="360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14:paraId="79587C4F" w14:textId="77777777" w:rsidR="00B94FEA" w:rsidRPr="00B94FEA" w:rsidRDefault="00B94FEA" w:rsidP="00B94FEA">
      <w:pPr>
        <w:spacing w:after="0" w:line="240" w:lineRule="auto"/>
        <w:ind w:firstLine="360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лётчика, милиционера, разведчика; но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</w:t>
      </w:r>
    </w:p>
    <w:p w14:paraId="52A5ED64" w14:textId="77777777" w:rsidR="00B94FEA" w:rsidRPr="00B94FEA" w:rsidRDefault="00B94FEA" w:rsidP="00B94FEA">
      <w:pPr>
        <w:spacing w:after="0" w:line="240" w:lineRule="auto"/>
        <w:ind w:firstLine="360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Программа «Сто шагов в будущее»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14:paraId="4290F78F" w14:textId="77777777" w:rsidR="00B94FEA" w:rsidRPr="00B94FEA" w:rsidRDefault="00B94FEA" w:rsidP="00B94FEA">
      <w:pPr>
        <w:spacing w:after="0" w:line="240" w:lineRule="auto"/>
        <w:ind w:firstLine="360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lastRenderedPageBreak/>
        <w:t xml:space="preserve">Курс реализует </w:t>
      </w:r>
      <w:proofErr w:type="spellStart"/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общеинтеллектуальное</w:t>
      </w:r>
      <w:proofErr w:type="spellEnd"/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 xml:space="preserve"> направление внеурочной деятельности </w:t>
      </w:r>
      <w:proofErr w:type="gramStart"/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начального  общего</w:t>
      </w:r>
      <w:proofErr w:type="gramEnd"/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 xml:space="preserve"> образования. В его основе лежит идея раннего знакомства с различными сферами человеческой деятельности через организацию учебно-исследовательской деятельности учащихся по типологии, предложенной доктором психологических наук Е.А. Климовым. Данная типология позволяет всё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14:paraId="4E7607CF" w14:textId="77777777" w:rsidR="00B94FEA" w:rsidRPr="00B94FEA" w:rsidRDefault="00B94FEA" w:rsidP="00B94FEA">
      <w:pPr>
        <w:spacing w:after="0" w:line="240" w:lineRule="auto"/>
        <w:ind w:firstLine="360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Цель курса: формирование у обучающихся знаний о мире профессий и создание условий для успешной профориентации младших подростков в будущем.</w:t>
      </w:r>
    </w:p>
    <w:p w14:paraId="21166864" w14:textId="77777777" w:rsidR="00B94FEA" w:rsidRPr="00B94FEA" w:rsidRDefault="00B94FEA" w:rsidP="00B94FEA">
      <w:pPr>
        <w:spacing w:after="0" w:line="240" w:lineRule="auto"/>
        <w:ind w:firstLine="360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Задачи:</w:t>
      </w:r>
    </w:p>
    <w:p w14:paraId="73AF9626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-формировать у детей представление о структуре труда (цель, мотив, материал, трудовые действия, результат), о разнообразии профессий на основе характерных трудовых процессов и результатов труда;</w:t>
      </w:r>
    </w:p>
    <w:p w14:paraId="32201722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-расширять знания детей о родных людях, значимости их труда в семье и обществе;</w:t>
      </w:r>
    </w:p>
    <w:p w14:paraId="1424396A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-активизировать в речи слова, родовые понятия и видовые обобщения, связанные с темой, учить выражать свое отношение к той или иной профессии;</w:t>
      </w:r>
    </w:p>
    <w:p w14:paraId="4CBB449D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-воспитывать в детях чувство уважения к труду взрослых;</w:t>
      </w:r>
    </w:p>
    <w:p w14:paraId="47442236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-развивать кругозор, создавать положительную основу для воспитания социально-личностных качеств.</w:t>
      </w:r>
    </w:p>
    <w:p w14:paraId="1BE15008" w14:textId="77777777" w:rsidR="00B94FEA" w:rsidRPr="00B94FEA" w:rsidRDefault="00B94FEA" w:rsidP="00B94FEA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Описание курса в учебном плане</w:t>
      </w:r>
    </w:p>
    <w:p w14:paraId="2DC7F14A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Внеурочное занятие проводится 1 раз в неделю. На изучение курса отводится 34 часа.</w:t>
      </w:r>
    </w:p>
    <w:p w14:paraId="6A806811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5B253941" w14:textId="77777777" w:rsidR="00B94FEA" w:rsidRPr="00B94FEA" w:rsidRDefault="00B94FEA" w:rsidP="00B94FEA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Планируемые результаты освоения программы курса «Сто шагов в будущее»:</w:t>
      </w:r>
    </w:p>
    <w:p w14:paraId="3E124DBA" w14:textId="77777777" w:rsidR="00B94FEA" w:rsidRPr="00B94FEA" w:rsidRDefault="00B94FEA" w:rsidP="00B94FEA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14:paraId="5F3CAD9D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-когнитивные – знания обучающихся о труде, о мире профессий;</w:t>
      </w:r>
    </w:p>
    <w:p w14:paraId="35DD4018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-мотивационно-личностные – отношение к труду, интерес к профессиям, желание овладеть какой-либо профессиональной деятельностью;</w:t>
      </w:r>
    </w:p>
    <w:p w14:paraId="03F0AD51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-поведенческие - навыки трудовой деятельности, ответственность, дисциплинированность, самостоятельность в труде.</w:t>
      </w:r>
    </w:p>
    <w:p w14:paraId="4335B2AD" w14:textId="77777777" w:rsidR="00B94FEA" w:rsidRPr="00B94FEA" w:rsidRDefault="00B94FEA" w:rsidP="00B94FEA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Метапредметными результатами программы внеурочной деятельности является формирование следующих универсальных учебных действий (УУД):</w:t>
      </w:r>
    </w:p>
    <w:p w14:paraId="7E145DCD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Регулятивные УУД:</w:t>
      </w:r>
    </w:p>
    <w:p w14:paraId="6E5F8232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6112BAC3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2693BBC2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-Учиться совместно с учителем и другими учениками давать эмоциональную оценку деятельности класса на уроке.</w:t>
      </w:r>
    </w:p>
    <w:p w14:paraId="0C96D10E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14:paraId="10DEB5D2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Познавательные УУД:</w:t>
      </w:r>
    </w:p>
    <w:p w14:paraId="4AF1E173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-Перерабатывать полученную информацию: делать выводы в результате совместной работы всего класса.</w:t>
      </w:r>
    </w:p>
    <w:p w14:paraId="3C62E067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3847B146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Коммуникативные УУД:</w:t>
      </w:r>
    </w:p>
    <w:p w14:paraId="3168ACD0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17BA6DFF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-Слушать и понимать речь других.</w:t>
      </w:r>
    </w:p>
    <w:p w14:paraId="661A9F95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26691011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-Совместно договариваться о правилах общения и поведения в школе и следовать им.</w:t>
      </w:r>
    </w:p>
    <w:p w14:paraId="279A1619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-Учиться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14:paraId="5D4E8037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2799B498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Содержание программы курса</w:t>
      </w:r>
    </w:p>
    <w:p w14:paraId="4EB1F34D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1BCFA0C6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Программа состоит из четырёх частей:</w:t>
      </w:r>
    </w:p>
    <w:p w14:paraId="07579091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4551CCD6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 xml:space="preserve">1. «Труд в жизни человека» </w:t>
      </w:r>
    </w:p>
    <w:p w14:paraId="6E2C167D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Профессии, связанные с природой. Профессии наших мам и пап. Профессии, связанные с путешествиями.</w:t>
      </w:r>
    </w:p>
    <w:p w14:paraId="2C67B711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Чтение произведений о труде, просмотр мультфильмов. Конкурсы рисунков. Профориентационные игры и викторины. Ролевые игры. Экскурсии.</w:t>
      </w:r>
    </w:p>
    <w:p w14:paraId="21E6D22E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2F1A01BC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 xml:space="preserve">2. «Профессии наших близких» </w:t>
      </w:r>
    </w:p>
    <w:p w14:paraId="13C146AB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Профессии, которые нас охраняют. Профессии, которые нас лечат. Профессии в школе.</w:t>
      </w:r>
    </w:p>
    <w:p w14:paraId="78C0B887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Профориентационные игры и викторины. Экскурсии. Создание тематических книжек-раскладушек. Фотоконкурс «Мир профессий». Оформление страничек в классном уголке. Творческие коллективные проекты.</w:t>
      </w:r>
    </w:p>
    <w:p w14:paraId="14740BE8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42F9764F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 xml:space="preserve">3.«Мир профессий» </w:t>
      </w:r>
    </w:p>
    <w:p w14:paraId="773C82EC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Незнакомые, необычные и редкие профессии.</w:t>
      </w:r>
    </w:p>
    <w:p w14:paraId="677789D9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Профориентационные игры и викторины. Экскурсии. Написание сочинений- размышлений, заметок. Подготовка кукольного представления «Кем быть». Групповые проекты.</w:t>
      </w:r>
    </w:p>
    <w:p w14:paraId="6FF03C3F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6E4424BC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lastRenderedPageBreak/>
        <w:t>4. «Я в мире профессий»</w:t>
      </w:r>
    </w:p>
    <w:p w14:paraId="47423735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Профессии, которые меня привлекают.</w:t>
      </w:r>
    </w:p>
    <w:p w14:paraId="524CD048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Экскурсии. Тематические мероприятия. Написание статей о людях труда. Индивидуальные проекты.</w:t>
      </w:r>
    </w:p>
    <w:p w14:paraId="67DF46CD" w14:textId="77777777" w:rsidR="00B94FEA" w:rsidRPr="00B94FEA" w:rsidRDefault="00B94FEA" w:rsidP="00B94FEA">
      <w:pPr>
        <w:spacing w:after="0" w:line="240" w:lineRule="auto"/>
        <w:jc w:val="both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br/>
      </w:r>
    </w:p>
    <w:p w14:paraId="7BAC0ED8" w14:textId="77777777" w:rsidR="00B94FEA" w:rsidRPr="00B94FEA" w:rsidRDefault="00B94FEA" w:rsidP="00B94FEA">
      <w:pPr>
        <w:spacing w:after="0" w:line="240" w:lineRule="auto"/>
        <w:jc w:val="center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  <w:r w:rsidRPr="00B94FEA">
        <w:rPr>
          <w:rFonts w:ascii="Times New Roman" w:eastAsia="MS Mincho" w:hAnsi="Times New Roman"/>
          <w:color w:val="auto"/>
          <w:sz w:val="28"/>
          <w:szCs w:val="28"/>
          <w:lang w:eastAsia="ja-JP"/>
        </w:rPr>
        <w:t>Тематическое планирование по курсу «Сто шагов в будущее»</w:t>
      </w:r>
    </w:p>
    <w:p w14:paraId="12C275A6" w14:textId="77777777" w:rsidR="00B94FEA" w:rsidRPr="00B94FEA" w:rsidRDefault="00B94FEA" w:rsidP="00B94FEA">
      <w:pPr>
        <w:spacing w:after="0" w:line="240" w:lineRule="auto"/>
        <w:jc w:val="center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3563"/>
        <w:gridCol w:w="2823"/>
        <w:gridCol w:w="2210"/>
      </w:tblGrid>
      <w:tr w:rsidR="00B94FEA" w:rsidRPr="00B94FEA" w14:paraId="4F32545A" w14:textId="77777777" w:rsidTr="00BC16A8">
        <w:tc>
          <w:tcPr>
            <w:tcW w:w="828" w:type="dxa"/>
            <w:shd w:val="clear" w:color="auto" w:fill="auto"/>
          </w:tcPr>
          <w:p w14:paraId="12B1661F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957" w:type="dxa"/>
            <w:shd w:val="clear" w:color="auto" w:fill="auto"/>
          </w:tcPr>
          <w:p w14:paraId="3AA77E0A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Тема занятия</w:t>
            </w:r>
          </w:p>
        </w:tc>
        <w:tc>
          <w:tcPr>
            <w:tcW w:w="2393" w:type="dxa"/>
            <w:shd w:val="clear" w:color="auto" w:fill="auto"/>
          </w:tcPr>
          <w:p w14:paraId="469B2A1D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Форма проведения</w:t>
            </w:r>
          </w:p>
        </w:tc>
        <w:tc>
          <w:tcPr>
            <w:tcW w:w="2393" w:type="dxa"/>
            <w:shd w:val="clear" w:color="auto" w:fill="auto"/>
          </w:tcPr>
          <w:p w14:paraId="49AB6444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Количество часов</w:t>
            </w:r>
          </w:p>
        </w:tc>
      </w:tr>
      <w:tr w:rsidR="00B94FEA" w:rsidRPr="00B94FEA" w14:paraId="4392047D" w14:textId="77777777" w:rsidTr="00BC16A8">
        <w:tc>
          <w:tcPr>
            <w:tcW w:w="828" w:type="dxa"/>
            <w:shd w:val="clear" w:color="auto" w:fill="auto"/>
          </w:tcPr>
          <w:p w14:paraId="58DADDC1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14:paraId="5F7A25E1" w14:textId="77777777" w:rsidR="00B94FEA" w:rsidRPr="00B94FEA" w:rsidRDefault="00B94FEA" w:rsidP="00B94FEA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  <w:t>Профессии, связанные с природой.</w:t>
            </w: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Путешествие в мир профессий сельского хозяйства.</w:t>
            </w:r>
          </w:p>
        </w:tc>
        <w:tc>
          <w:tcPr>
            <w:tcW w:w="2393" w:type="dxa"/>
            <w:shd w:val="clear" w:color="auto" w:fill="auto"/>
          </w:tcPr>
          <w:p w14:paraId="6C0C10BD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Конкурс рисунков</w:t>
            </w:r>
          </w:p>
        </w:tc>
        <w:tc>
          <w:tcPr>
            <w:tcW w:w="2393" w:type="dxa"/>
            <w:shd w:val="clear" w:color="auto" w:fill="auto"/>
          </w:tcPr>
          <w:p w14:paraId="25EB00FF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1CB0FCED" w14:textId="77777777" w:rsidTr="00BC16A8">
        <w:tc>
          <w:tcPr>
            <w:tcW w:w="828" w:type="dxa"/>
            <w:shd w:val="clear" w:color="auto" w:fill="auto"/>
          </w:tcPr>
          <w:p w14:paraId="53C2FEAF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14:paraId="7AB1602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Труженики леса.</w:t>
            </w:r>
          </w:p>
        </w:tc>
        <w:tc>
          <w:tcPr>
            <w:tcW w:w="2393" w:type="dxa"/>
            <w:shd w:val="clear" w:color="auto" w:fill="auto"/>
          </w:tcPr>
          <w:p w14:paraId="01C2BD8B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экскурсия</w:t>
            </w:r>
          </w:p>
        </w:tc>
        <w:tc>
          <w:tcPr>
            <w:tcW w:w="2393" w:type="dxa"/>
            <w:shd w:val="clear" w:color="auto" w:fill="auto"/>
          </w:tcPr>
          <w:p w14:paraId="26EE3D4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2A6A802D" w14:textId="77777777" w:rsidTr="00BC16A8">
        <w:tc>
          <w:tcPr>
            <w:tcW w:w="828" w:type="dxa"/>
            <w:shd w:val="clear" w:color="auto" w:fill="auto"/>
          </w:tcPr>
          <w:p w14:paraId="4CE3C273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14:paraId="58A7920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Хлеб – всему голова. Знакомьтесь. Агроном.</w:t>
            </w:r>
          </w:p>
        </w:tc>
        <w:tc>
          <w:tcPr>
            <w:tcW w:w="2393" w:type="dxa"/>
            <w:shd w:val="clear" w:color="auto" w:fill="auto"/>
          </w:tcPr>
          <w:p w14:paraId="2F996DEF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Профориентационная игра</w:t>
            </w:r>
          </w:p>
        </w:tc>
        <w:tc>
          <w:tcPr>
            <w:tcW w:w="2393" w:type="dxa"/>
            <w:shd w:val="clear" w:color="auto" w:fill="auto"/>
          </w:tcPr>
          <w:p w14:paraId="2C1B326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2C242053" w14:textId="77777777" w:rsidTr="00BC16A8">
        <w:tc>
          <w:tcPr>
            <w:tcW w:w="828" w:type="dxa"/>
            <w:shd w:val="clear" w:color="auto" w:fill="auto"/>
          </w:tcPr>
          <w:p w14:paraId="52C40C7F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14:paraId="46204F4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  <w:t xml:space="preserve">Профессии наших мам. </w:t>
            </w: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В магазине.</w:t>
            </w:r>
          </w:p>
        </w:tc>
        <w:tc>
          <w:tcPr>
            <w:tcW w:w="2393" w:type="dxa"/>
            <w:shd w:val="clear" w:color="auto" w:fill="auto"/>
          </w:tcPr>
          <w:p w14:paraId="608E739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экскурсия</w:t>
            </w:r>
          </w:p>
        </w:tc>
        <w:tc>
          <w:tcPr>
            <w:tcW w:w="2393" w:type="dxa"/>
            <w:shd w:val="clear" w:color="auto" w:fill="auto"/>
          </w:tcPr>
          <w:p w14:paraId="53F654E8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0C11D62A" w14:textId="77777777" w:rsidTr="00BC16A8">
        <w:tc>
          <w:tcPr>
            <w:tcW w:w="828" w:type="dxa"/>
            <w:shd w:val="clear" w:color="auto" w:fill="auto"/>
          </w:tcPr>
          <w:p w14:paraId="00F8D40B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14:paraId="64EB4CD6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Знакомство с профессиями бухгалтера, экономиста.</w:t>
            </w:r>
          </w:p>
        </w:tc>
        <w:tc>
          <w:tcPr>
            <w:tcW w:w="2393" w:type="dxa"/>
            <w:shd w:val="clear" w:color="auto" w:fill="auto"/>
          </w:tcPr>
          <w:p w14:paraId="31EF995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Профориентационная игра</w:t>
            </w:r>
          </w:p>
        </w:tc>
        <w:tc>
          <w:tcPr>
            <w:tcW w:w="2393" w:type="dxa"/>
            <w:shd w:val="clear" w:color="auto" w:fill="auto"/>
          </w:tcPr>
          <w:p w14:paraId="4FDA7D9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11D7361D" w14:textId="77777777" w:rsidTr="00BC16A8">
        <w:tc>
          <w:tcPr>
            <w:tcW w:w="828" w:type="dxa"/>
            <w:shd w:val="clear" w:color="auto" w:fill="auto"/>
          </w:tcPr>
          <w:p w14:paraId="2351D2D7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14:paraId="151243D2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Профессии наших мам. Кем быть?</w:t>
            </w:r>
          </w:p>
        </w:tc>
        <w:tc>
          <w:tcPr>
            <w:tcW w:w="2393" w:type="dxa"/>
            <w:shd w:val="clear" w:color="auto" w:fill="auto"/>
          </w:tcPr>
          <w:p w14:paraId="78C08E3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Коллективный творческий проект</w:t>
            </w:r>
          </w:p>
        </w:tc>
        <w:tc>
          <w:tcPr>
            <w:tcW w:w="2393" w:type="dxa"/>
            <w:shd w:val="clear" w:color="auto" w:fill="auto"/>
          </w:tcPr>
          <w:p w14:paraId="0E1D371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14D9FFB4" w14:textId="77777777" w:rsidTr="00BC16A8">
        <w:tc>
          <w:tcPr>
            <w:tcW w:w="828" w:type="dxa"/>
            <w:shd w:val="clear" w:color="auto" w:fill="auto"/>
          </w:tcPr>
          <w:p w14:paraId="0843B853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14:paraId="29030E10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  <w:t>Профессии наших пап.</w:t>
            </w: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Профессия водитель.</w:t>
            </w:r>
          </w:p>
        </w:tc>
        <w:tc>
          <w:tcPr>
            <w:tcW w:w="2393" w:type="dxa"/>
            <w:shd w:val="clear" w:color="auto" w:fill="auto"/>
          </w:tcPr>
          <w:p w14:paraId="753F4158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викторина</w:t>
            </w:r>
          </w:p>
        </w:tc>
        <w:tc>
          <w:tcPr>
            <w:tcW w:w="2393" w:type="dxa"/>
            <w:shd w:val="clear" w:color="auto" w:fill="auto"/>
          </w:tcPr>
          <w:p w14:paraId="16BABC64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68DEF1D9" w14:textId="77777777" w:rsidTr="00BC16A8">
        <w:tc>
          <w:tcPr>
            <w:tcW w:w="828" w:type="dxa"/>
            <w:shd w:val="clear" w:color="auto" w:fill="auto"/>
          </w:tcPr>
          <w:p w14:paraId="0A3358C9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957" w:type="dxa"/>
            <w:shd w:val="clear" w:color="auto" w:fill="auto"/>
          </w:tcPr>
          <w:p w14:paraId="6EE1D9E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Профессии, связанные с железной дорогой.</w:t>
            </w:r>
          </w:p>
        </w:tc>
        <w:tc>
          <w:tcPr>
            <w:tcW w:w="2393" w:type="dxa"/>
            <w:shd w:val="clear" w:color="auto" w:fill="auto"/>
          </w:tcPr>
          <w:p w14:paraId="6972612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экскурсия</w:t>
            </w:r>
          </w:p>
        </w:tc>
        <w:tc>
          <w:tcPr>
            <w:tcW w:w="2393" w:type="dxa"/>
            <w:shd w:val="clear" w:color="auto" w:fill="auto"/>
          </w:tcPr>
          <w:p w14:paraId="64068310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0ED11086" w14:textId="77777777" w:rsidTr="00BC16A8">
        <w:tc>
          <w:tcPr>
            <w:tcW w:w="828" w:type="dxa"/>
            <w:shd w:val="clear" w:color="auto" w:fill="auto"/>
          </w:tcPr>
          <w:p w14:paraId="4BF10765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14:paraId="78B5874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Профессия программиста.</w:t>
            </w:r>
          </w:p>
        </w:tc>
        <w:tc>
          <w:tcPr>
            <w:tcW w:w="2393" w:type="dxa"/>
            <w:shd w:val="clear" w:color="auto" w:fill="auto"/>
          </w:tcPr>
          <w:p w14:paraId="67149E7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Профориентационная игра</w:t>
            </w:r>
          </w:p>
        </w:tc>
        <w:tc>
          <w:tcPr>
            <w:tcW w:w="2393" w:type="dxa"/>
            <w:shd w:val="clear" w:color="auto" w:fill="auto"/>
          </w:tcPr>
          <w:p w14:paraId="1D10210F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4AD5CFB7" w14:textId="77777777" w:rsidTr="00BC16A8">
        <w:tc>
          <w:tcPr>
            <w:tcW w:w="828" w:type="dxa"/>
            <w:shd w:val="clear" w:color="auto" w:fill="auto"/>
          </w:tcPr>
          <w:p w14:paraId="05739084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957" w:type="dxa"/>
            <w:shd w:val="clear" w:color="auto" w:fill="auto"/>
          </w:tcPr>
          <w:p w14:paraId="3D7BD565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  <w:t>Профессии, связанные с путешествиями.</w:t>
            </w: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Высоко в облаках.</w:t>
            </w:r>
          </w:p>
        </w:tc>
        <w:tc>
          <w:tcPr>
            <w:tcW w:w="2393" w:type="dxa"/>
            <w:shd w:val="clear" w:color="auto" w:fill="auto"/>
          </w:tcPr>
          <w:p w14:paraId="52B65B6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393" w:type="dxa"/>
            <w:shd w:val="clear" w:color="auto" w:fill="auto"/>
          </w:tcPr>
          <w:p w14:paraId="38DE7FB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400BFEB6" w14:textId="77777777" w:rsidTr="00BC16A8">
        <w:tc>
          <w:tcPr>
            <w:tcW w:w="828" w:type="dxa"/>
            <w:shd w:val="clear" w:color="auto" w:fill="auto"/>
          </w:tcPr>
          <w:p w14:paraId="078E8995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3957" w:type="dxa"/>
            <w:shd w:val="clear" w:color="auto" w:fill="auto"/>
          </w:tcPr>
          <w:p w14:paraId="0240D46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Космическое путешествие.</w:t>
            </w:r>
          </w:p>
        </w:tc>
        <w:tc>
          <w:tcPr>
            <w:tcW w:w="2393" w:type="dxa"/>
            <w:shd w:val="clear" w:color="auto" w:fill="auto"/>
          </w:tcPr>
          <w:p w14:paraId="0C211A8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393" w:type="dxa"/>
            <w:shd w:val="clear" w:color="auto" w:fill="auto"/>
          </w:tcPr>
          <w:p w14:paraId="6D03A634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5FC88F66" w14:textId="77777777" w:rsidTr="00BC16A8">
        <w:tc>
          <w:tcPr>
            <w:tcW w:w="828" w:type="dxa"/>
            <w:shd w:val="clear" w:color="auto" w:fill="auto"/>
          </w:tcPr>
          <w:p w14:paraId="273750FA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3957" w:type="dxa"/>
            <w:shd w:val="clear" w:color="auto" w:fill="auto"/>
          </w:tcPr>
          <w:p w14:paraId="102A5DE4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Морское путешествие.</w:t>
            </w:r>
          </w:p>
        </w:tc>
        <w:tc>
          <w:tcPr>
            <w:tcW w:w="2393" w:type="dxa"/>
            <w:shd w:val="clear" w:color="auto" w:fill="auto"/>
          </w:tcPr>
          <w:p w14:paraId="4460A9D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proofErr w:type="spellStart"/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Профессиоведческий</w:t>
            </w:r>
            <w:proofErr w:type="spellEnd"/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турнир.</w:t>
            </w:r>
          </w:p>
        </w:tc>
        <w:tc>
          <w:tcPr>
            <w:tcW w:w="2393" w:type="dxa"/>
            <w:shd w:val="clear" w:color="auto" w:fill="auto"/>
          </w:tcPr>
          <w:p w14:paraId="4B60E89C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6693F030" w14:textId="77777777" w:rsidTr="00BC16A8">
        <w:tc>
          <w:tcPr>
            <w:tcW w:w="828" w:type="dxa"/>
            <w:shd w:val="clear" w:color="auto" w:fill="auto"/>
          </w:tcPr>
          <w:p w14:paraId="2C321705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3957" w:type="dxa"/>
            <w:shd w:val="clear" w:color="auto" w:fill="auto"/>
          </w:tcPr>
          <w:p w14:paraId="18A9E1E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  <w:t xml:space="preserve">Профессии, которые нас охраняют. </w:t>
            </w: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Профессия полицейский.</w:t>
            </w:r>
          </w:p>
        </w:tc>
        <w:tc>
          <w:tcPr>
            <w:tcW w:w="2393" w:type="dxa"/>
            <w:shd w:val="clear" w:color="auto" w:fill="auto"/>
          </w:tcPr>
          <w:p w14:paraId="484D030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4D7A441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730AF8C5" w14:textId="77777777" w:rsidTr="00BC16A8">
        <w:tc>
          <w:tcPr>
            <w:tcW w:w="828" w:type="dxa"/>
            <w:shd w:val="clear" w:color="auto" w:fill="auto"/>
          </w:tcPr>
          <w:p w14:paraId="5472519B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3957" w:type="dxa"/>
            <w:shd w:val="clear" w:color="auto" w:fill="auto"/>
          </w:tcPr>
          <w:p w14:paraId="40B17DE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Охранник. </w:t>
            </w:r>
          </w:p>
        </w:tc>
        <w:tc>
          <w:tcPr>
            <w:tcW w:w="2393" w:type="dxa"/>
            <w:shd w:val="clear" w:color="auto" w:fill="auto"/>
          </w:tcPr>
          <w:p w14:paraId="7438C60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Беседа, экскурсия</w:t>
            </w:r>
          </w:p>
        </w:tc>
        <w:tc>
          <w:tcPr>
            <w:tcW w:w="2393" w:type="dxa"/>
            <w:shd w:val="clear" w:color="auto" w:fill="auto"/>
          </w:tcPr>
          <w:p w14:paraId="4112386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62A59A4F" w14:textId="77777777" w:rsidTr="00BC16A8">
        <w:tc>
          <w:tcPr>
            <w:tcW w:w="828" w:type="dxa"/>
            <w:shd w:val="clear" w:color="auto" w:fill="auto"/>
          </w:tcPr>
          <w:p w14:paraId="06F69B9A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3957" w:type="dxa"/>
            <w:shd w:val="clear" w:color="auto" w:fill="auto"/>
          </w:tcPr>
          <w:p w14:paraId="3DBC0424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Пожарный.</w:t>
            </w:r>
          </w:p>
        </w:tc>
        <w:tc>
          <w:tcPr>
            <w:tcW w:w="2393" w:type="dxa"/>
            <w:shd w:val="clear" w:color="auto" w:fill="auto"/>
          </w:tcPr>
          <w:p w14:paraId="70F79E76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экскурсия</w:t>
            </w:r>
          </w:p>
        </w:tc>
        <w:tc>
          <w:tcPr>
            <w:tcW w:w="2393" w:type="dxa"/>
            <w:shd w:val="clear" w:color="auto" w:fill="auto"/>
          </w:tcPr>
          <w:p w14:paraId="6686F65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63A73AA8" w14:textId="77777777" w:rsidTr="00BC16A8">
        <w:tc>
          <w:tcPr>
            <w:tcW w:w="828" w:type="dxa"/>
            <w:shd w:val="clear" w:color="auto" w:fill="auto"/>
          </w:tcPr>
          <w:p w14:paraId="061DAAB6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3957" w:type="dxa"/>
            <w:shd w:val="clear" w:color="auto" w:fill="auto"/>
          </w:tcPr>
          <w:p w14:paraId="3B2AABB5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  <w:t>Профессии, которые нас лечат.</w:t>
            </w: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Врач скорой помощи.</w:t>
            </w:r>
          </w:p>
        </w:tc>
        <w:tc>
          <w:tcPr>
            <w:tcW w:w="2393" w:type="dxa"/>
            <w:shd w:val="clear" w:color="auto" w:fill="auto"/>
          </w:tcPr>
          <w:p w14:paraId="6F0A234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экскурсия</w:t>
            </w:r>
          </w:p>
        </w:tc>
        <w:tc>
          <w:tcPr>
            <w:tcW w:w="2393" w:type="dxa"/>
            <w:shd w:val="clear" w:color="auto" w:fill="auto"/>
          </w:tcPr>
          <w:p w14:paraId="72F95E65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7423CC27" w14:textId="77777777" w:rsidTr="00BC16A8">
        <w:tc>
          <w:tcPr>
            <w:tcW w:w="828" w:type="dxa"/>
            <w:shd w:val="clear" w:color="auto" w:fill="auto"/>
          </w:tcPr>
          <w:p w14:paraId="21822383" w14:textId="2347E4E1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3957" w:type="dxa"/>
            <w:shd w:val="clear" w:color="auto" w:fill="auto"/>
          </w:tcPr>
          <w:p w14:paraId="18992252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Детский врач – педиатр.</w:t>
            </w:r>
          </w:p>
        </w:tc>
        <w:tc>
          <w:tcPr>
            <w:tcW w:w="2393" w:type="dxa"/>
            <w:shd w:val="clear" w:color="auto" w:fill="auto"/>
          </w:tcPr>
          <w:p w14:paraId="45C67370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69476CBF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0D294D13" w14:textId="77777777" w:rsidTr="00BC16A8">
        <w:tc>
          <w:tcPr>
            <w:tcW w:w="828" w:type="dxa"/>
            <w:shd w:val="clear" w:color="auto" w:fill="auto"/>
          </w:tcPr>
          <w:p w14:paraId="1C5BDC2C" w14:textId="18243F5E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lastRenderedPageBreak/>
              <w:t>18</w:t>
            </w:r>
          </w:p>
        </w:tc>
        <w:tc>
          <w:tcPr>
            <w:tcW w:w="3957" w:type="dxa"/>
            <w:shd w:val="clear" w:color="auto" w:fill="auto"/>
          </w:tcPr>
          <w:p w14:paraId="0B1A3BF6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Зубной врач.</w:t>
            </w:r>
          </w:p>
        </w:tc>
        <w:tc>
          <w:tcPr>
            <w:tcW w:w="2393" w:type="dxa"/>
            <w:shd w:val="clear" w:color="auto" w:fill="auto"/>
          </w:tcPr>
          <w:p w14:paraId="087AF3C8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Профориентационная игра</w:t>
            </w:r>
          </w:p>
        </w:tc>
        <w:tc>
          <w:tcPr>
            <w:tcW w:w="2393" w:type="dxa"/>
            <w:shd w:val="clear" w:color="auto" w:fill="auto"/>
          </w:tcPr>
          <w:p w14:paraId="6FE707F6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501F1181" w14:textId="77777777" w:rsidTr="00BC16A8">
        <w:tc>
          <w:tcPr>
            <w:tcW w:w="828" w:type="dxa"/>
            <w:shd w:val="clear" w:color="auto" w:fill="auto"/>
          </w:tcPr>
          <w:p w14:paraId="047E8A2D" w14:textId="419FB265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3957" w:type="dxa"/>
            <w:shd w:val="clear" w:color="auto" w:fill="auto"/>
          </w:tcPr>
          <w:p w14:paraId="0587A3A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b/>
                <w:color w:val="auto"/>
                <w:sz w:val="28"/>
                <w:szCs w:val="28"/>
                <w:lang w:eastAsia="ja-JP"/>
              </w:rPr>
              <w:t>Профессии в школе.</w:t>
            </w: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Профессия – учитель.</w:t>
            </w:r>
          </w:p>
        </w:tc>
        <w:tc>
          <w:tcPr>
            <w:tcW w:w="2393" w:type="dxa"/>
            <w:shd w:val="clear" w:color="auto" w:fill="auto"/>
          </w:tcPr>
          <w:p w14:paraId="3F9D5C0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Коллективный творческий проект</w:t>
            </w:r>
          </w:p>
        </w:tc>
        <w:tc>
          <w:tcPr>
            <w:tcW w:w="2393" w:type="dxa"/>
            <w:shd w:val="clear" w:color="auto" w:fill="auto"/>
          </w:tcPr>
          <w:p w14:paraId="12E0AB7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52F52B77" w14:textId="77777777" w:rsidTr="00BC16A8">
        <w:tc>
          <w:tcPr>
            <w:tcW w:w="828" w:type="dxa"/>
            <w:shd w:val="clear" w:color="auto" w:fill="auto"/>
          </w:tcPr>
          <w:p w14:paraId="52EF65D1" w14:textId="268B9DD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3957" w:type="dxa"/>
            <w:shd w:val="clear" w:color="auto" w:fill="auto"/>
          </w:tcPr>
          <w:p w14:paraId="4521E89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Специалисты психолого-педагогической службы.</w:t>
            </w:r>
          </w:p>
        </w:tc>
        <w:tc>
          <w:tcPr>
            <w:tcW w:w="2393" w:type="dxa"/>
            <w:shd w:val="clear" w:color="auto" w:fill="auto"/>
          </w:tcPr>
          <w:p w14:paraId="40E54871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3718F17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0015CFC0" w14:textId="77777777" w:rsidTr="00BC16A8">
        <w:tc>
          <w:tcPr>
            <w:tcW w:w="828" w:type="dxa"/>
            <w:shd w:val="clear" w:color="auto" w:fill="auto"/>
          </w:tcPr>
          <w:p w14:paraId="22915304" w14:textId="55331014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3957" w:type="dxa"/>
            <w:shd w:val="clear" w:color="auto" w:fill="auto"/>
          </w:tcPr>
          <w:p w14:paraId="3C2A91A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Книгу переворошив, намотай себе на ус - все работы хороши, выбирай на вкус! В. Маяковский «Кем быть?»</w:t>
            </w:r>
          </w:p>
        </w:tc>
        <w:tc>
          <w:tcPr>
            <w:tcW w:w="2393" w:type="dxa"/>
            <w:shd w:val="clear" w:color="auto" w:fill="auto"/>
          </w:tcPr>
          <w:p w14:paraId="48236FC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Профориентационная игра</w:t>
            </w:r>
          </w:p>
        </w:tc>
        <w:tc>
          <w:tcPr>
            <w:tcW w:w="2393" w:type="dxa"/>
            <w:shd w:val="clear" w:color="auto" w:fill="auto"/>
          </w:tcPr>
          <w:p w14:paraId="12847F56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646C22F1" w14:textId="77777777" w:rsidTr="00BC16A8">
        <w:tc>
          <w:tcPr>
            <w:tcW w:w="828" w:type="dxa"/>
            <w:shd w:val="clear" w:color="auto" w:fill="auto"/>
          </w:tcPr>
          <w:p w14:paraId="5FCFB37E" w14:textId="22FCBA5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3957" w:type="dxa"/>
            <w:shd w:val="clear" w:color="auto" w:fill="auto"/>
          </w:tcPr>
          <w:p w14:paraId="3E25D23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Подготовка презентации «Все профессии важны – все профессии нужны!»</w:t>
            </w:r>
          </w:p>
        </w:tc>
        <w:tc>
          <w:tcPr>
            <w:tcW w:w="2393" w:type="dxa"/>
            <w:shd w:val="clear" w:color="auto" w:fill="auto"/>
          </w:tcPr>
          <w:p w14:paraId="4BFDC572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презентация</w:t>
            </w:r>
          </w:p>
        </w:tc>
        <w:tc>
          <w:tcPr>
            <w:tcW w:w="2393" w:type="dxa"/>
            <w:shd w:val="clear" w:color="auto" w:fill="auto"/>
          </w:tcPr>
          <w:p w14:paraId="618C74D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3433471E" w14:textId="77777777" w:rsidTr="00BC16A8">
        <w:tc>
          <w:tcPr>
            <w:tcW w:w="828" w:type="dxa"/>
            <w:shd w:val="clear" w:color="auto" w:fill="auto"/>
          </w:tcPr>
          <w:p w14:paraId="23855D88" w14:textId="548564BC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3957" w:type="dxa"/>
            <w:shd w:val="clear" w:color="auto" w:fill="auto"/>
          </w:tcPr>
          <w:p w14:paraId="4E61E60C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Необычная творческая профессия.</w:t>
            </w:r>
          </w:p>
        </w:tc>
        <w:tc>
          <w:tcPr>
            <w:tcW w:w="2393" w:type="dxa"/>
            <w:shd w:val="clear" w:color="auto" w:fill="auto"/>
          </w:tcPr>
          <w:p w14:paraId="1CC34AA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исследование</w:t>
            </w:r>
          </w:p>
        </w:tc>
        <w:tc>
          <w:tcPr>
            <w:tcW w:w="2393" w:type="dxa"/>
            <w:shd w:val="clear" w:color="auto" w:fill="auto"/>
          </w:tcPr>
          <w:p w14:paraId="0B14B368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2DEDD786" w14:textId="77777777" w:rsidTr="00BC16A8">
        <w:tc>
          <w:tcPr>
            <w:tcW w:w="828" w:type="dxa"/>
            <w:shd w:val="clear" w:color="auto" w:fill="auto"/>
          </w:tcPr>
          <w:p w14:paraId="2E3C156D" w14:textId="1C7664EE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24</w:t>
            </w:r>
          </w:p>
        </w:tc>
        <w:tc>
          <w:tcPr>
            <w:tcW w:w="3957" w:type="dxa"/>
            <w:shd w:val="clear" w:color="auto" w:fill="auto"/>
          </w:tcPr>
          <w:p w14:paraId="520ED408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Профессии, без которых не обойтись.</w:t>
            </w:r>
          </w:p>
        </w:tc>
        <w:tc>
          <w:tcPr>
            <w:tcW w:w="2393" w:type="dxa"/>
            <w:shd w:val="clear" w:color="auto" w:fill="auto"/>
          </w:tcPr>
          <w:p w14:paraId="1DE9242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141CBF91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21957129" w14:textId="77777777" w:rsidTr="00BC16A8">
        <w:tc>
          <w:tcPr>
            <w:tcW w:w="828" w:type="dxa"/>
            <w:shd w:val="clear" w:color="auto" w:fill="auto"/>
          </w:tcPr>
          <w:p w14:paraId="1871EBDA" w14:textId="050AAFC5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3957" w:type="dxa"/>
            <w:shd w:val="clear" w:color="auto" w:fill="auto"/>
          </w:tcPr>
          <w:p w14:paraId="6571B83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Как готовить себя к будущей профессии.</w:t>
            </w:r>
          </w:p>
        </w:tc>
        <w:tc>
          <w:tcPr>
            <w:tcW w:w="2393" w:type="dxa"/>
            <w:shd w:val="clear" w:color="auto" w:fill="auto"/>
          </w:tcPr>
          <w:p w14:paraId="56B46A99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тест</w:t>
            </w:r>
          </w:p>
        </w:tc>
        <w:tc>
          <w:tcPr>
            <w:tcW w:w="2393" w:type="dxa"/>
            <w:shd w:val="clear" w:color="auto" w:fill="auto"/>
          </w:tcPr>
          <w:p w14:paraId="626A42E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7331103E" w14:textId="77777777" w:rsidTr="00BC16A8">
        <w:tc>
          <w:tcPr>
            <w:tcW w:w="828" w:type="dxa"/>
            <w:shd w:val="clear" w:color="auto" w:fill="auto"/>
          </w:tcPr>
          <w:p w14:paraId="7D22F22E" w14:textId="0605B99D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3957" w:type="dxa"/>
            <w:shd w:val="clear" w:color="auto" w:fill="auto"/>
          </w:tcPr>
          <w:p w14:paraId="40B1C912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Как приобрести профессию?</w:t>
            </w:r>
          </w:p>
        </w:tc>
        <w:tc>
          <w:tcPr>
            <w:tcW w:w="2393" w:type="dxa"/>
            <w:shd w:val="clear" w:color="auto" w:fill="auto"/>
          </w:tcPr>
          <w:p w14:paraId="7F7B82D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40576100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4F279EB0" w14:textId="77777777" w:rsidTr="00BC16A8">
        <w:tc>
          <w:tcPr>
            <w:tcW w:w="828" w:type="dxa"/>
            <w:shd w:val="clear" w:color="auto" w:fill="auto"/>
          </w:tcPr>
          <w:p w14:paraId="3C491329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3957" w:type="dxa"/>
            <w:shd w:val="clear" w:color="auto" w:fill="auto"/>
          </w:tcPr>
          <w:p w14:paraId="5A70D074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Сочинение-рассуждение «Самая нужная профессия».</w:t>
            </w:r>
          </w:p>
        </w:tc>
        <w:tc>
          <w:tcPr>
            <w:tcW w:w="2393" w:type="dxa"/>
            <w:shd w:val="clear" w:color="auto" w:fill="auto"/>
          </w:tcPr>
          <w:p w14:paraId="34F9D3B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сочинение</w:t>
            </w:r>
          </w:p>
        </w:tc>
        <w:tc>
          <w:tcPr>
            <w:tcW w:w="2393" w:type="dxa"/>
            <w:shd w:val="clear" w:color="auto" w:fill="auto"/>
          </w:tcPr>
          <w:p w14:paraId="6F3B4088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2C2EF114" w14:textId="77777777" w:rsidTr="00BC16A8">
        <w:tc>
          <w:tcPr>
            <w:tcW w:w="828" w:type="dxa"/>
            <w:shd w:val="clear" w:color="auto" w:fill="auto"/>
          </w:tcPr>
          <w:p w14:paraId="3DFF9463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28</w:t>
            </w:r>
          </w:p>
        </w:tc>
        <w:tc>
          <w:tcPr>
            <w:tcW w:w="3957" w:type="dxa"/>
            <w:shd w:val="clear" w:color="auto" w:fill="auto"/>
          </w:tcPr>
          <w:p w14:paraId="10EC7AA0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Творческий проект «Моя будущая профессия».</w:t>
            </w:r>
          </w:p>
        </w:tc>
        <w:tc>
          <w:tcPr>
            <w:tcW w:w="2393" w:type="dxa"/>
            <w:shd w:val="clear" w:color="auto" w:fill="auto"/>
          </w:tcPr>
          <w:p w14:paraId="5B290BB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проект</w:t>
            </w:r>
          </w:p>
        </w:tc>
        <w:tc>
          <w:tcPr>
            <w:tcW w:w="2393" w:type="dxa"/>
            <w:shd w:val="clear" w:color="auto" w:fill="auto"/>
          </w:tcPr>
          <w:p w14:paraId="50B433A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72191894" w14:textId="77777777" w:rsidTr="00BC16A8">
        <w:tc>
          <w:tcPr>
            <w:tcW w:w="828" w:type="dxa"/>
            <w:shd w:val="clear" w:color="auto" w:fill="auto"/>
          </w:tcPr>
          <w:p w14:paraId="1FE34A75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3957" w:type="dxa"/>
            <w:shd w:val="clear" w:color="auto" w:fill="auto"/>
          </w:tcPr>
          <w:p w14:paraId="6DAC3B3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Сочинение «Трудовая гордость моей семьи».</w:t>
            </w:r>
          </w:p>
        </w:tc>
        <w:tc>
          <w:tcPr>
            <w:tcW w:w="2393" w:type="dxa"/>
            <w:shd w:val="clear" w:color="auto" w:fill="auto"/>
          </w:tcPr>
          <w:p w14:paraId="0368056C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сочинение</w:t>
            </w:r>
          </w:p>
        </w:tc>
        <w:tc>
          <w:tcPr>
            <w:tcW w:w="2393" w:type="dxa"/>
            <w:shd w:val="clear" w:color="auto" w:fill="auto"/>
          </w:tcPr>
          <w:p w14:paraId="48A4B74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12AACCA4" w14:textId="77777777" w:rsidTr="00BC16A8">
        <w:tc>
          <w:tcPr>
            <w:tcW w:w="828" w:type="dxa"/>
            <w:shd w:val="clear" w:color="auto" w:fill="auto"/>
          </w:tcPr>
          <w:p w14:paraId="47D0DF86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3957" w:type="dxa"/>
            <w:shd w:val="clear" w:color="auto" w:fill="auto"/>
          </w:tcPr>
          <w:p w14:paraId="331BF7F7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Семейные династии</w:t>
            </w:r>
          </w:p>
        </w:tc>
        <w:tc>
          <w:tcPr>
            <w:tcW w:w="2393" w:type="dxa"/>
            <w:shd w:val="clear" w:color="auto" w:fill="auto"/>
          </w:tcPr>
          <w:p w14:paraId="530481D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6EF6F1E5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751CA24A" w14:textId="77777777" w:rsidTr="00BC16A8">
        <w:tc>
          <w:tcPr>
            <w:tcW w:w="828" w:type="dxa"/>
            <w:shd w:val="clear" w:color="auto" w:fill="auto"/>
          </w:tcPr>
          <w:p w14:paraId="3D79592A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3957" w:type="dxa"/>
            <w:shd w:val="clear" w:color="auto" w:fill="auto"/>
          </w:tcPr>
          <w:p w14:paraId="735E72D3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Имеет ли значение пол человека для выбора и обретения профессии.</w:t>
            </w:r>
          </w:p>
        </w:tc>
        <w:tc>
          <w:tcPr>
            <w:tcW w:w="2393" w:type="dxa"/>
            <w:shd w:val="clear" w:color="auto" w:fill="auto"/>
          </w:tcPr>
          <w:p w14:paraId="09680F4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781FC02E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705F63EE" w14:textId="77777777" w:rsidTr="00BC16A8">
        <w:tc>
          <w:tcPr>
            <w:tcW w:w="828" w:type="dxa"/>
            <w:shd w:val="clear" w:color="auto" w:fill="auto"/>
          </w:tcPr>
          <w:p w14:paraId="668ADB34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32</w:t>
            </w:r>
          </w:p>
        </w:tc>
        <w:tc>
          <w:tcPr>
            <w:tcW w:w="3957" w:type="dxa"/>
            <w:shd w:val="clear" w:color="auto" w:fill="auto"/>
          </w:tcPr>
          <w:p w14:paraId="78085080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Эволюция профессий – как меняются условия труда и трудовые обязанности в век прогресса.</w:t>
            </w:r>
          </w:p>
        </w:tc>
        <w:tc>
          <w:tcPr>
            <w:tcW w:w="2393" w:type="dxa"/>
            <w:shd w:val="clear" w:color="auto" w:fill="auto"/>
          </w:tcPr>
          <w:p w14:paraId="72052CF1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4B9A0FDD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485D2B04" w14:textId="77777777" w:rsidTr="00BC16A8">
        <w:tc>
          <w:tcPr>
            <w:tcW w:w="828" w:type="dxa"/>
            <w:shd w:val="clear" w:color="auto" w:fill="auto"/>
          </w:tcPr>
          <w:p w14:paraId="168988B7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33</w:t>
            </w:r>
          </w:p>
        </w:tc>
        <w:tc>
          <w:tcPr>
            <w:tcW w:w="3957" w:type="dxa"/>
            <w:shd w:val="clear" w:color="auto" w:fill="auto"/>
          </w:tcPr>
          <w:p w14:paraId="354E93A5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Исчезают ли профессии? Как рождаются новые профессии.</w:t>
            </w:r>
          </w:p>
        </w:tc>
        <w:tc>
          <w:tcPr>
            <w:tcW w:w="2393" w:type="dxa"/>
            <w:shd w:val="clear" w:color="auto" w:fill="auto"/>
          </w:tcPr>
          <w:p w14:paraId="2282FF81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беседа</w:t>
            </w:r>
          </w:p>
        </w:tc>
        <w:tc>
          <w:tcPr>
            <w:tcW w:w="2393" w:type="dxa"/>
            <w:shd w:val="clear" w:color="auto" w:fill="auto"/>
          </w:tcPr>
          <w:p w14:paraId="1690B42F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  <w:tr w:rsidR="00B94FEA" w:rsidRPr="00B94FEA" w14:paraId="7EEE05F7" w14:textId="77777777" w:rsidTr="00BC16A8">
        <w:tc>
          <w:tcPr>
            <w:tcW w:w="828" w:type="dxa"/>
            <w:shd w:val="clear" w:color="auto" w:fill="auto"/>
          </w:tcPr>
          <w:p w14:paraId="39481E48" w14:textId="77777777" w:rsidR="00B94FEA" w:rsidRPr="00B94FEA" w:rsidRDefault="00B94FEA" w:rsidP="00B94FE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3957" w:type="dxa"/>
            <w:shd w:val="clear" w:color="auto" w:fill="auto"/>
          </w:tcPr>
          <w:p w14:paraId="1EBE843A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Проект </w:t>
            </w:r>
            <w:proofErr w:type="gramStart"/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« Я</w:t>
            </w:r>
            <w:proofErr w:type="gramEnd"/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и мир профессий».</w:t>
            </w:r>
          </w:p>
        </w:tc>
        <w:tc>
          <w:tcPr>
            <w:tcW w:w="2393" w:type="dxa"/>
            <w:shd w:val="clear" w:color="auto" w:fill="auto"/>
          </w:tcPr>
          <w:p w14:paraId="0DE37745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проект</w:t>
            </w:r>
          </w:p>
        </w:tc>
        <w:tc>
          <w:tcPr>
            <w:tcW w:w="2393" w:type="dxa"/>
            <w:shd w:val="clear" w:color="auto" w:fill="auto"/>
          </w:tcPr>
          <w:p w14:paraId="6A634F81" w14:textId="77777777" w:rsidR="00B94FEA" w:rsidRPr="00B94FEA" w:rsidRDefault="00B94FEA" w:rsidP="00B94FEA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</w:pPr>
            <w:r w:rsidRPr="00B94FE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1</w:t>
            </w:r>
          </w:p>
        </w:tc>
      </w:tr>
    </w:tbl>
    <w:p w14:paraId="0C67C979" w14:textId="77777777" w:rsidR="00B94FEA" w:rsidRPr="00B94FEA" w:rsidRDefault="00B94FEA" w:rsidP="00B94FEA">
      <w:pPr>
        <w:spacing w:after="0" w:line="240" w:lineRule="auto"/>
        <w:jc w:val="center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04A8DA70" w14:textId="77777777" w:rsidR="00B94FEA" w:rsidRPr="00B94FEA" w:rsidRDefault="00B94FEA" w:rsidP="00B94FEA">
      <w:pPr>
        <w:spacing w:after="0" w:line="240" w:lineRule="auto"/>
        <w:rPr>
          <w:rFonts w:ascii="Times New Roman" w:eastAsia="MS Mincho" w:hAnsi="Times New Roman"/>
          <w:color w:val="auto"/>
          <w:sz w:val="28"/>
          <w:szCs w:val="28"/>
          <w:lang w:eastAsia="ja-JP"/>
        </w:rPr>
      </w:pPr>
    </w:p>
    <w:p w14:paraId="3287166F" w14:textId="03746C61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246E86BA" w14:textId="77777777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7C60500F" w14:textId="77777777" w:rsidR="00BA3058" w:rsidRDefault="00BA3058" w:rsidP="00BA3058">
      <w:pPr>
        <w:jc w:val="center"/>
        <w:rPr>
          <w:rFonts w:ascii="Times New Roman" w:hAnsi="Times New Roman"/>
          <w:sz w:val="24"/>
          <w:szCs w:val="24"/>
        </w:rPr>
      </w:pPr>
    </w:p>
    <w:p w14:paraId="42F20DB1" w14:textId="77777777" w:rsidR="00BA3058" w:rsidRDefault="00BA3058" w:rsidP="00BA3058">
      <w:pPr>
        <w:jc w:val="right"/>
        <w:rPr>
          <w:rFonts w:ascii="Times New Roman" w:hAnsi="Times New Roman"/>
          <w:sz w:val="24"/>
        </w:rPr>
      </w:pPr>
    </w:p>
    <w:p w14:paraId="37BE677F" w14:textId="77777777" w:rsidR="002977A2" w:rsidRPr="002977A2" w:rsidRDefault="002977A2">
      <w:pPr>
        <w:rPr>
          <w:rFonts w:ascii="Times New Roman" w:hAnsi="Times New Roman"/>
          <w:sz w:val="24"/>
          <w:szCs w:val="24"/>
        </w:rPr>
      </w:pPr>
    </w:p>
    <w:sectPr w:rsidR="002977A2" w:rsidRPr="0029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4E4B"/>
    <w:multiLevelType w:val="multilevel"/>
    <w:tmpl w:val="B4384B9A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3737EF0"/>
    <w:multiLevelType w:val="multilevel"/>
    <w:tmpl w:val="0ADE29A6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BE"/>
    <w:rsid w:val="002977A2"/>
    <w:rsid w:val="00B94FEA"/>
    <w:rsid w:val="00BA3058"/>
    <w:rsid w:val="00F23651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611B"/>
  <w15:chartTrackingRefBased/>
  <w15:docId w15:val="{95BCFD0D-77B2-4B50-8789-1050FB9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7A2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FEA"/>
    <w:pPr>
      <w:suppressAutoHyphens/>
      <w:ind w:left="100" w:firstLine="739"/>
      <w:jc w:val="both"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5</cp:revision>
  <dcterms:created xsi:type="dcterms:W3CDTF">2023-09-16T11:54:00Z</dcterms:created>
  <dcterms:modified xsi:type="dcterms:W3CDTF">2023-09-16T16:32:00Z</dcterms:modified>
</cp:coreProperties>
</file>